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ставок туристского взноса для иностранцев по Мактааральскому району</w:t>
      </w:r>
    </w:p>
    <w:p>
      <w:r>
        <w:t xml:space="preserve">Решение. Маслихат Мактааральского района. от 24.12.2024. № 205321. редакция от 24.12.2024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2-10 статьи 6 Закона Республики Казахстан "О местном государственном управлении и самоуправлении в Республике Казахстан", приказом Министра культуры и спорта Республики Казахстан от 14 июля 2023 года № 181 "Об утверждении Правил уплаты туристского взноса для иностранцев", (зарегистрирован в реестре государственной регистрации нормативных правовых актов №33110) Мактааральский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ставки туристского взноса для иностранцев по Мактааральскому району в местах размещения туристов в размере 0 (ноль) процентов от стоимости пребывания.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Мактааральского района | К. Сарсекбаев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