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продлении сроков действия аккредитивов Министерству внутренних дел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12.05.2004. № 525. редакция от 12.05.2004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Правилами финансовых процедур по исполнению бюджета и ведению форм отчетности (периодической и годовой) для государственных учреждений, содержащихся за счет государственного бюджета, утвержденными постановлением Правительства Республики Казахстан от 25 июля 2002 года N 832,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Согласиться с предложением Республиканской бюджетной комиссии о продлении сроков действия аккредитивов до 1 июля 2004 года, открытых Комитетом казначейства Министерства финансов Республики Казахстан: Министерству внутренних дел Республики Казахстан в соответствии с договорами NN 623, 624, 625, 626, 627, 628, 629, 635 от 2 декабря 2003 года, заключенными с ТОО "Victory LTD" и NN 573, 575 от 31 октября 2003 года, N 589 от 14 ноября 2003 года, заключенными с ТОО "ОТС Network" по бюджетным программам 014 "Государственная программа борьбы с терроризмом и иными проявлениями экстремизма и сепаратизма", 207 "Материально-техническое оснащение саперных подразделений", 104 "Государственная программа борьбы с наркоманией и наркобизнесом".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 15 марта 2004 года.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